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656" w:rsidRDefault="001F7EEC">
      <w:pPr>
        <w:rPr>
          <w:b/>
          <w:sz w:val="36"/>
          <w:szCs w:val="36"/>
        </w:rPr>
      </w:pPr>
      <w:r w:rsidRPr="001F7EEC">
        <w:rPr>
          <w:b/>
          <w:sz w:val="36"/>
          <w:szCs w:val="36"/>
        </w:rPr>
        <w:t xml:space="preserve">Результаты </w:t>
      </w:r>
      <w:r w:rsidR="00DF27D8">
        <w:rPr>
          <w:b/>
          <w:sz w:val="36"/>
          <w:szCs w:val="36"/>
        </w:rPr>
        <w:t xml:space="preserve">школьного тура олимпиады по </w:t>
      </w:r>
      <w:r w:rsidR="00C12E7A">
        <w:rPr>
          <w:b/>
          <w:sz w:val="36"/>
          <w:szCs w:val="36"/>
        </w:rPr>
        <w:t>истории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97"/>
        <w:gridCol w:w="2492"/>
        <w:gridCol w:w="1741"/>
        <w:gridCol w:w="2108"/>
      </w:tblGrid>
      <w:tr w:rsidR="00C12E7A" w:rsidRPr="00C12E7A" w:rsidTr="00C12E7A">
        <w:trPr>
          <w:trHeight w:val="285"/>
        </w:trPr>
        <w:tc>
          <w:tcPr>
            <w:tcW w:w="2997" w:type="dxa"/>
            <w:noWrap/>
            <w:hideMark/>
          </w:tcPr>
          <w:p w:rsidR="00C12E7A" w:rsidRPr="00C12E7A" w:rsidRDefault="00C12E7A">
            <w:pPr>
              <w:rPr>
                <w:b/>
                <w:sz w:val="36"/>
                <w:szCs w:val="36"/>
              </w:rPr>
            </w:pPr>
            <w:r w:rsidRPr="00C12E7A">
              <w:rPr>
                <w:b/>
                <w:sz w:val="36"/>
                <w:szCs w:val="36"/>
              </w:rPr>
              <w:t>Участник</w:t>
            </w:r>
          </w:p>
        </w:tc>
        <w:tc>
          <w:tcPr>
            <w:tcW w:w="2492" w:type="dxa"/>
            <w:noWrap/>
            <w:hideMark/>
          </w:tcPr>
          <w:p w:rsidR="00C12E7A" w:rsidRPr="00C12E7A" w:rsidRDefault="00C12E7A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класс</w:t>
            </w:r>
          </w:p>
        </w:tc>
        <w:tc>
          <w:tcPr>
            <w:tcW w:w="1262" w:type="dxa"/>
            <w:noWrap/>
            <w:hideMark/>
          </w:tcPr>
          <w:p w:rsidR="00C12E7A" w:rsidRPr="00C12E7A" w:rsidRDefault="00C12E7A">
            <w:pPr>
              <w:rPr>
                <w:b/>
                <w:sz w:val="36"/>
                <w:szCs w:val="36"/>
              </w:rPr>
            </w:pPr>
            <w:r w:rsidRPr="00C12E7A">
              <w:rPr>
                <w:b/>
                <w:sz w:val="36"/>
                <w:szCs w:val="36"/>
              </w:rPr>
              <w:t>Итоговый балл</w:t>
            </w:r>
          </w:p>
        </w:tc>
        <w:tc>
          <w:tcPr>
            <w:tcW w:w="1255" w:type="dxa"/>
            <w:noWrap/>
            <w:hideMark/>
          </w:tcPr>
          <w:p w:rsidR="00C12E7A" w:rsidRPr="00C12E7A" w:rsidRDefault="00C12E7A">
            <w:pPr>
              <w:rPr>
                <w:b/>
                <w:sz w:val="36"/>
                <w:szCs w:val="36"/>
              </w:rPr>
            </w:pPr>
            <w:r w:rsidRPr="00C12E7A">
              <w:rPr>
                <w:b/>
                <w:sz w:val="36"/>
                <w:szCs w:val="36"/>
              </w:rPr>
              <w:t>Статус</w:t>
            </w:r>
          </w:p>
        </w:tc>
      </w:tr>
      <w:tr w:rsidR="00C12E7A" w:rsidRPr="00C12E7A" w:rsidTr="00C12E7A">
        <w:trPr>
          <w:trHeight w:val="285"/>
        </w:trPr>
        <w:tc>
          <w:tcPr>
            <w:tcW w:w="2997" w:type="dxa"/>
            <w:noWrap/>
            <w:hideMark/>
          </w:tcPr>
          <w:p w:rsidR="00C12E7A" w:rsidRPr="00C12E7A" w:rsidRDefault="00C12E7A">
            <w:pPr>
              <w:rPr>
                <w:b/>
                <w:sz w:val="36"/>
                <w:szCs w:val="36"/>
              </w:rPr>
            </w:pPr>
            <w:r w:rsidRPr="00C12E7A">
              <w:rPr>
                <w:b/>
                <w:sz w:val="36"/>
                <w:szCs w:val="36"/>
              </w:rPr>
              <w:t>Гусев Юрий Алексеевич</w:t>
            </w:r>
          </w:p>
        </w:tc>
        <w:tc>
          <w:tcPr>
            <w:tcW w:w="2492" w:type="dxa"/>
            <w:noWrap/>
            <w:hideMark/>
          </w:tcPr>
          <w:p w:rsidR="00C12E7A" w:rsidRPr="00C12E7A" w:rsidRDefault="00C12E7A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9Б</w:t>
            </w:r>
          </w:p>
        </w:tc>
        <w:tc>
          <w:tcPr>
            <w:tcW w:w="1262" w:type="dxa"/>
            <w:noWrap/>
            <w:hideMark/>
          </w:tcPr>
          <w:p w:rsidR="00C12E7A" w:rsidRPr="00C12E7A" w:rsidRDefault="00C12E7A" w:rsidP="00C12E7A">
            <w:pPr>
              <w:rPr>
                <w:b/>
                <w:sz w:val="36"/>
                <w:szCs w:val="36"/>
              </w:rPr>
            </w:pPr>
            <w:r w:rsidRPr="00C12E7A">
              <w:rPr>
                <w:b/>
                <w:sz w:val="36"/>
                <w:szCs w:val="36"/>
              </w:rPr>
              <w:t>75</w:t>
            </w:r>
          </w:p>
        </w:tc>
        <w:tc>
          <w:tcPr>
            <w:tcW w:w="1255" w:type="dxa"/>
            <w:noWrap/>
            <w:hideMark/>
          </w:tcPr>
          <w:p w:rsidR="00C12E7A" w:rsidRPr="00C12E7A" w:rsidRDefault="00C12E7A">
            <w:pPr>
              <w:rPr>
                <w:b/>
                <w:sz w:val="36"/>
                <w:szCs w:val="36"/>
              </w:rPr>
            </w:pPr>
            <w:r w:rsidRPr="00C12E7A">
              <w:rPr>
                <w:b/>
                <w:sz w:val="36"/>
                <w:szCs w:val="36"/>
              </w:rPr>
              <w:t>Победитель</w:t>
            </w:r>
          </w:p>
        </w:tc>
      </w:tr>
      <w:tr w:rsidR="00C12E7A" w:rsidRPr="00C12E7A" w:rsidTr="00C12E7A">
        <w:trPr>
          <w:trHeight w:val="285"/>
        </w:trPr>
        <w:tc>
          <w:tcPr>
            <w:tcW w:w="2997" w:type="dxa"/>
            <w:noWrap/>
            <w:hideMark/>
          </w:tcPr>
          <w:p w:rsidR="00C12E7A" w:rsidRPr="00C12E7A" w:rsidRDefault="00C12E7A">
            <w:pPr>
              <w:rPr>
                <w:b/>
                <w:sz w:val="36"/>
                <w:szCs w:val="36"/>
              </w:rPr>
            </w:pPr>
            <w:r w:rsidRPr="00C12E7A">
              <w:rPr>
                <w:b/>
                <w:sz w:val="36"/>
                <w:szCs w:val="36"/>
              </w:rPr>
              <w:t>Крючков Владимир Александрович</w:t>
            </w:r>
          </w:p>
        </w:tc>
        <w:tc>
          <w:tcPr>
            <w:tcW w:w="2492" w:type="dxa"/>
            <w:noWrap/>
            <w:hideMark/>
          </w:tcPr>
          <w:p w:rsidR="00C12E7A" w:rsidRPr="00C12E7A" w:rsidRDefault="00C12E7A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9Б</w:t>
            </w:r>
          </w:p>
        </w:tc>
        <w:tc>
          <w:tcPr>
            <w:tcW w:w="1262" w:type="dxa"/>
            <w:noWrap/>
            <w:hideMark/>
          </w:tcPr>
          <w:p w:rsidR="00C12E7A" w:rsidRPr="00C12E7A" w:rsidRDefault="00C12E7A" w:rsidP="00C12E7A">
            <w:pPr>
              <w:rPr>
                <w:b/>
                <w:sz w:val="36"/>
                <w:szCs w:val="36"/>
              </w:rPr>
            </w:pPr>
            <w:r w:rsidRPr="00C12E7A">
              <w:rPr>
                <w:b/>
                <w:sz w:val="36"/>
                <w:szCs w:val="36"/>
              </w:rPr>
              <w:t>60,53</w:t>
            </w:r>
          </w:p>
        </w:tc>
        <w:tc>
          <w:tcPr>
            <w:tcW w:w="1255" w:type="dxa"/>
            <w:noWrap/>
            <w:hideMark/>
          </w:tcPr>
          <w:p w:rsidR="00C12E7A" w:rsidRPr="00C12E7A" w:rsidRDefault="00C12E7A">
            <w:pPr>
              <w:rPr>
                <w:b/>
                <w:sz w:val="36"/>
                <w:szCs w:val="36"/>
              </w:rPr>
            </w:pPr>
            <w:r w:rsidRPr="00C12E7A">
              <w:rPr>
                <w:b/>
                <w:sz w:val="36"/>
                <w:szCs w:val="36"/>
              </w:rPr>
              <w:t>Призёр</w:t>
            </w:r>
          </w:p>
        </w:tc>
      </w:tr>
      <w:tr w:rsidR="00C12E7A" w:rsidRPr="00C12E7A" w:rsidTr="00C12E7A">
        <w:trPr>
          <w:trHeight w:val="285"/>
        </w:trPr>
        <w:tc>
          <w:tcPr>
            <w:tcW w:w="2997" w:type="dxa"/>
            <w:noWrap/>
            <w:hideMark/>
          </w:tcPr>
          <w:p w:rsidR="00C12E7A" w:rsidRPr="00C12E7A" w:rsidRDefault="00C12E7A">
            <w:pPr>
              <w:rPr>
                <w:b/>
                <w:sz w:val="36"/>
                <w:szCs w:val="36"/>
              </w:rPr>
            </w:pPr>
            <w:proofErr w:type="spellStart"/>
            <w:r w:rsidRPr="00C12E7A">
              <w:rPr>
                <w:b/>
                <w:sz w:val="36"/>
                <w:szCs w:val="36"/>
              </w:rPr>
              <w:t>Корнильцева</w:t>
            </w:r>
            <w:proofErr w:type="spellEnd"/>
            <w:r w:rsidRPr="00C12E7A">
              <w:rPr>
                <w:b/>
                <w:sz w:val="36"/>
                <w:szCs w:val="36"/>
              </w:rPr>
              <w:t xml:space="preserve"> Марина Вячеславовна</w:t>
            </w:r>
          </w:p>
        </w:tc>
        <w:tc>
          <w:tcPr>
            <w:tcW w:w="2492" w:type="dxa"/>
            <w:noWrap/>
            <w:hideMark/>
          </w:tcPr>
          <w:p w:rsidR="00C12E7A" w:rsidRPr="00C12E7A" w:rsidRDefault="00C12E7A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9А</w:t>
            </w:r>
          </w:p>
        </w:tc>
        <w:tc>
          <w:tcPr>
            <w:tcW w:w="1262" w:type="dxa"/>
            <w:noWrap/>
            <w:hideMark/>
          </w:tcPr>
          <w:p w:rsidR="00C12E7A" w:rsidRPr="00C12E7A" w:rsidRDefault="00C12E7A" w:rsidP="00C12E7A">
            <w:pPr>
              <w:rPr>
                <w:b/>
                <w:sz w:val="36"/>
                <w:szCs w:val="36"/>
              </w:rPr>
            </w:pPr>
            <w:r w:rsidRPr="00C12E7A">
              <w:rPr>
                <w:b/>
                <w:sz w:val="36"/>
                <w:szCs w:val="36"/>
              </w:rPr>
              <w:t>55,26</w:t>
            </w:r>
          </w:p>
        </w:tc>
        <w:tc>
          <w:tcPr>
            <w:tcW w:w="1255" w:type="dxa"/>
            <w:noWrap/>
            <w:hideMark/>
          </w:tcPr>
          <w:p w:rsidR="00C12E7A" w:rsidRPr="00C12E7A" w:rsidRDefault="00C12E7A">
            <w:pPr>
              <w:rPr>
                <w:b/>
                <w:sz w:val="36"/>
                <w:szCs w:val="36"/>
              </w:rPr>
            </w:pPr>
            <w:r w:rsidRPr="00C12E7A">
              <w:rPr>
                <w:b/>
                <w:sz w:val="36"/>
                <w:szCs w:val="36"/>
              </w:rPr>
              <w:t>Призёр</w:t>
            </w:r>
          </w:p>
        </w:tc>
      </w:tr>
      <w:tr w:rsidR="00C12E7A" w:rsidRPr="00C12E7A" w:rsidTr="00C12E7A">
        <w:trPr>
          <w:trHeight w:val="285"/>
        </w:trPr>
        <w:tc>
          <w:tcPr>
            <w:tcW w:w="2997" w:type="dxa"/>
            <w:noWrap/>
            <w:hideMark/>
          </w:tcPr>
          <w:p w:rsidR="00C12E7A" w:rsidRPr="00C12E7A" w:rsidRDefault="00C12E7A">
            <w:pPr>
              <w:rPr>
                <w:b/>
                <w:sz w:val="36"/>
                <w:szCs w:val="36"/>
              </w:rPr>
            </w:pPr>
            <w:r w:rsidRPr="00C12E7A">
              <w:rPr>
                <w:b/>
                <w:sz w:val="36"/>
                <w:szCs w:val="36"/>
              </w:rPr>
              <w:t>Орлова Наталья Андреевна</w:t>
            </w:r>
          </w:p>
        </w:tc>
        <w:tc>
          <w:tcPr>
            <w:tcW w:w="2492" w:type="dxa"/>
            <w:noWrap/>
            <w:hideMark/>
          </w:tcPr>
          <w:p w:rsidR="00C12E7A" w:rsidRPr="00C12E7A" w:rsidRDefault="00C12E7A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8А</w:t>
            </w:r>
          </w:p>
        </w:tc>
        <w:tc>
          <w:tcPr>
            <w:tcW w:w="1262" w:type="dxa"/>
            <w:noWrap/>
            <w:hideMark/>
          </w:tcPr>
          <w:p w:rsidR="00C12E7A" w:rsidRPr="00C12E7A" w:rsidRDefault="00C12E7A" w:rsidP="00C12E7A">
            <w:pPr>
              <w:rPr>
                <w:b/>
                <w:sz w:val="36"/>
                <w:szCs w:val="36"/>
              </w:rPr>
            </w:pPr>
            <w:r w:rsidRPr="00C12E7A">
              <w:rPr>
                <w:b/>
                <w:sz w:val="36"/>
                <w:szCs w:val="36"/>
              </w:rPr>
              <w:t>59,21</w:t>
            </w:r>
          </w:p>
        </w:tc>
        <w:tc>
          <w:tcPr>
            <w:tcW w:w="1255" w:type="dxa"/>
            <w:noWrap/>
            <w:hideMark/>
          </w:tcPr>
          <w:p w:rsidR="00C12E7A" w:rsidRPr="00C12E7A" w:rsidRDefault="00C12E7A">
            <w:pPr>
              <w:rPr>
                <w:b/>
                <w:sz w:val="36"/>
                <w:szCs w:val="36"/>
              </w:rPr>
            </w:pPr>
            <w:r w:rsidRPr="00C12E7A">
              <w:rPr>
                <w:b/>
                <w:sz w:val="36"/>
                <w:szCs w:val="36"/>
              </w:rPr>
              <w:t>Призёр</w:t>
            </w:r>
          </w:p>
        </w:tc>
      </w:tr>
      <w:tr w:rsidR="00C12E7A" w:rsidRPr="00C12E7A" w:rsidTr="00C12E7A">
        <w:trPr>
          <w:trHeight w:val="285"/>
        </w:trPr>
        <w:tc>
          <w:tcPr>
            <w:tcW w:w="2997" w:type="dxa"/>
            <w:noWrap/>
            <w:hideMark/>
          </w:tcPr>
          <w:p w:rsidR="00C12E7A" w:rsidRPr="00C12E7A" w:rsidRDefault="00C12E7A">
            <w:pPr>
              <w:rPr>
                <w:b/>
                <w:sz w:val="36"/>
                <w:szCs w:val="36"/>
              </w:rPr>
            </w:pPr>
            <w:r w:rsidRPr="00C12E7A">
              <w:rPr>
                <w:b/>
                <w:sz w:val="36"/>
                <w:szCs w:val="36"/>
              </w:rPr>
              <w:t xml:space="preserve">Мерзляков </w:t>
            </w:r>
            <w:proofErr w:type="spellStart"/>
            <w:r w:rsidRPr="00C12E7A">
              <w:rPr>
                <w:b/>
                <w:sz w:val="36"/>
                <w:szCs w:val="36"/>
              </w:rPr>
              <w:t>Яромир</w:t>
            </w:r>
            <w:proofErr w:type="spellEnd"/>
            <w:r w:rsidRPr="00C12E7A">
              <w:rPr>
                <w:b/>
                <w:sz w:val="36"/>
                <w:szCs w:val="36"/>
              </w:rPr>
              <w:t xml:space="preserve"> Романович</w:t>
            </w:r>
          </w:p>
        </w:tc>
        <w:tc>
          <w:tcPr>
            <w:tcW w:w="2492" w:type="dxa"/>
            <w:noWrap/>
            <w:hideMark/>
          </w:tcPr>
          <w:p w:rsidR="00C12E7A" w:rsidRPr="00C12E7A" w:rsidRDefault="009007ED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5А</w:t>
            </w:r>
          </w:p>
        </w:tc>
        <w:tc>
          <w:tcPr>
            <w:tcW w:w="1262" w:type="dxa"/>
            <w:noWrap/>
            <w:hideMark/>
          </w:tcPr>
          <w:p w:rsidR="00C12E7A" w:rsidRPr="00C12E7A" w:rsidRDefault="00C12E7A" w:rsidP="00C12E7A">
            <w:pPr>
              <w:rPr>
                <w:b/>
                <w:sz w:val="36"/>
                <w:szCs w:val="36"/>
              </w:rPr>
            </w:pPr>
            <w:r w:rsidRPr="00C12E7A">
              <w:rPr>
                <w:b/>
                <w:sz w:val="36"/>
                <w:szCs w:val="36"/>
              </w:rPr>
              <w:t>52,63</w:t>
            </w:r>
          </w:p>
        </w:tc>
        <w:tc>
          <w:tcPr>
            <w:tcW w:w="1255" w:type="dxa"/>
            <w:noWrap/>
            <w:hideMark/>
          </w:tcPr>
          <w:p w:rsidR="00C12E7A" w:rsidRPr="00C12E7A" w:rsidRDefault="00C12E7A">
            <w:pPr>
              <w:rPr>
                <w:b/>
                <w:sz w:val="36"/>
                <w:szCs w:val="36"/>
              </w:rPr>
            </w:pPr>
            <w:r w:rsidRPr="00C12E7A">
              <w:rPr>
                <w:b/>
                <w:sz w:val="36"/>
                <w:szCs w:val="36"/>
              </w:rPr>
              <w:t>Призёр</w:t>
            </w:r>
          </w:p>
        </w:tc>
      </w:tr>
      <w:tr w:rsidR="00C12E7A" w:rsidRPr="00C12E7A" w:rsidTr="00C12E7A">
        <w:trPr>
          <w:trHeight w:val="285"/>
        </w:trPr>
        <w:tc>
          <w:tcPr>
            <w:tcW w:w="2997" w:type="dxa"/>
            <w:noWrap/>
            <w:hideMark/>
          </w:tcPr>
          <w:p w:rsidR="00C12E7A" w:rsidRPr="00C12E7A" w:rsidRDefault="00C12E7A">
            <w:pPr>
              <w:rPr>
                <w:b/>
                <w:sz w:val="36"/>
                <w:szCs w:val="36"/>
              </w:rPr>
            </w:pPr>
            <w:proofErr w:type="spellStart"/>
            <w:r w:rsidRPr="00C12E7A">
              <w:rPr>
                <w:b/>
                <w:sz w:val="36"/>
                <w:szCs w:val="36"/>
              </w:rPr>
              <w:t>Сангалиев</w:t>
            </w:r>
            <w:proofErr w:type="spellEnd"/>
            <w:r w:rsidRPr="00C12E7A">
              <w:rPr>
                <w:b/>
                <w:sz w:val="36"/>
                <w:szCs w:val="36"/>
              </w:rPr>
              <w:t xml:space="preserve"> </w:t>
            </w:r>
            <w:proofErr w:type="spellStart"/>
            <w:r w:rsidRPr="00C12E7A">
              <w:rPr>
                <w:b/>
                <w:sz w:val="36"/>
                <w:szCs w:val="36"/>
              </w:rPr>
              <w:t>Азизджон</w:t>
            </w:r>
            <w:proofErr w:type="spellEnd"/>
            <w:r w:rsidRPr="00C12E7A">
              <w:rPr>
                <w:b/>
                <w:sz w:val="36"/>
                <w:szCs w:val="36"/>
              </w:rPr>
              <w:t xml:space="preserve"> </w:t>
            </w:r>
            <w:proofErr w:type="spellStart"/>
            <w:r w:rsidRPr="00C12E7A">
              <w:rPr>
                <w:b/>
                <w:sz w:val="36"/>
                <w:szCs w:val="36"/>
              </w:rPr>
              <w:t>Фаррухович</w:t>
            </w:r>
            <w:proofErr w:type="spellEnd"/>
          </w:p>
        </w:tc>
        <w:tc>
          <w:tcPr>
            <w:tcW w:w="2492" w:type="dxa"/>
            <w:noWrap/>
            <w:hideMark/>
          </w:tcPr>
          <w:p w:rsidR="00C12E7A" w:rsidRPr="00C12E7A" w:rsidRDefault="009007ED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5А</w:t>
            </w:r>
            <w:bookmarkStart w:id="0" w:name="_GoBack"/>
            <w:bookmarkEnd w:id="0"/>
          </w:p>
        </w:tc>
        <w:tc>
          <w:tcPr>
            <w:tcW w:w="1262" w:type="dxa"/>
            <w:noWrap/>
            <w:hideMark/>
          </w:tcPr>
          <w:p w:rsidR="00C12E7A" w:rsidRPr="00C12E7A" w:rsidRDefault="00C12E7A" w:rsidP="00C12E7A">
            <w:pPr>
              <w:rPr>
                <w:b/>
                <w:sz w:val="36"/>
                <w:szCs w:val="36"/>
              </w:rPr>
            </w:pPr>
            <w:r w:rsidRPr="00C12E7A">
              <w:rPr>
                <w:b/>
                <w:sz w:val="36"/>
                <w:szCs w:val="36"/>
              </w:rPr>
              <w:t>59,21</w:t>
            </w:r>
          </w:p>
        </w:tc>
        <w:tc>
          <w:tcPr>
            <w:tcW w:w="1255" w:type="dxa"/>
            <w:noWrap/>
            <w:hideMark/>
          </w:tcPr>
          <w:p w:rsidR="00C12E7A" w:rsidRPr="00C12E7A" w:rsidRDefault="00C12E7A">
            <w:pPr>
              <w:rPr>
                <w:b/>
                <w:sz w:val="36"/>
                <w:szCs w:val="36"/>
              </w:rPr>
            </w:pPr>
            <w:r w:rsidRPr="00C12E7A">
              <w:rPr>
                <w:b/>
                <w:sz w:val="36"/>
                <w:szCs w:val="36"/>
              </w:rPr>
              <w:t>Призёр</w:t>
            </w:r>
          </w:p>
        </w:tc>
      </w:tr>
      <w:tr w:rsidR="00C12E7A" w:rsidRPr="00C12E7A" w:rsidTr="00C12E7A">
        <w:trPr>
          <w:trHeight w:val="285"/>
        </w:trPr>
        <w:tc>
          <w:tcPr>
            <w:tcW w:w="2997" w:type="dxa"/>
            <w:noWrap/>
            <w:hideMark/>
          </w:tcPr>
          <w:p w:rsidR="00C12E7A" w:rsidRPr="00C12E7A" w:rsidRDefault="00C12E7A">
            <w:pPr>
              <w:rPr>
                <w:b/>
                <w:sz w:val="36"/>
                <w:szCs w:val="36"/>
              </w:rPr>
            </w:pPr>
            <w:r w:rsidRPr="00C12E7A">
              <w:rPr>
                <w:b/>
                <w:sz w:val="36"/>
                <w:szCs w:val="36"/>
              </w:rPr>
              <w:t>Валеев Роман Рустамович</w:t>
            </w:r>
          </w:p>
        </w:tc>
        <w:tc>
          <w:tcPr>
            <w:tcW w:w="2492" w:type="dxa"/>
            <w:noWrap/>
            <w:hideMark/>
          </w:tcPr>
          <w:p w:rsidR="00C12E7A" w:rsidRPr="00C12E7A" w:rsidRDefault="009007ED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5Б</w:t>
            </w:r>
          </w:p>
        </w:tc>
        <w:tc>
          <w:tcPr>
            <w:tcW w:w="1262" w:type="dxa"/>
            <w:noWrap/>
            <w:hideMark/>
          </w:tcPr>
          <w:p w:rsidR="00C12E7A" w:rsidRPr="00C12E7A" w:rsidRDefault="00C12E7A" w:rsidP="00C12E7A">
            <w:pPr>
              <w:rPr>
                <w:b/>
                <w:sz w:val="36"/>
                <w:szCs w:val="36"/>
              </w:rPr>
            </w:pPr>
            <w:r w:rsidRPr="00C12E7A">
              <w:rPr>
                <w:b/>
                <w:sz w:val="36"/>
                <w:szCs w:val="36"/>
              </w:rPr>
              <w:t>63,16</w:t>
            </w:r>
          </w:p>
        </w:tc>
        <w:tc>
          <w:tcPr>
            <w:tcW w:w="1255" w:type="dxa"/>
            <w:noWrap/>
            <w:hideMark/>
          </w:tcPr>
          <w:p w:rsidR="00C12E7A" w:rsidRPr="00C12E7A" w:rsidRDefault="00C12E7A">
            <w:pPr>
              <w:rPr>
                <w:b/>
                <w:sz w:val="36"/>
                <w:szCs w:val="36"/>
              </w:rPr>
            </w:pPr>
            <w:r w:rsidRPr="00C12E7A">
              <w:rPr>
                <w:b/>
                <w:sz w:val="36"/>
                <w:szCs w:val="36"/>
              </w:rPr>
              <w:t>Призёр</w:t>
            </w:r>
          </w:p>
        </w:tc>
      </w:tr>
      <w:tr w:rsidR="00C12E7A" w:rsidRPr="00C12E7A" w:rsidTr="00C12E7A">
        <w:trPr>
          <w:trHeight w:val="285"/>
        </w:trPr>
        <w:tc>
          <w:tcPr>
            <w:tcW w:w="2997" w:type="dxa"/>
            <w:noWrap/>
            <w:hideMark/>
          </w:tcPr>
          <w:p w:rsidR="00C12E7A" w:rsidRPr="00C12E7A" w:rsidRDefault="00C12E7A">
            <w:pPr>
              <w:rPr>
                <w:b/>
                <w:sz w:val="36"/>
                <w:szCs w:val="36"/>
              </w:rPr>
            </w:pPr>
            <w:r w:rsidRPr="00C12E7A">
              <w:rPr>
                <w:b/>
                <w:sz w:val="36"/>
                <w:szCs w:val="36"/>
              </w:rPr>
              <w:t>Денисова Елизавета Дмитриевна</w:t>
            </w:r>
          </w:p>
        </w:tc>
        <w:tc>
          <w:tcPr>
            <w:tcW w:w="2492" w:type="dxa"/>
            <w:noWrap/>
            <w:hideMark/>
          </w:tcPr>
          <w:p w:rsidR="00C12E7A" w:rsidRPr="00C12E7A" w:rsidRDefault="009007ED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5Б</w:t>
            </w:r>
          </w:p>
        </w:tc>
        <w:tc>
          <w:tcPr>
            <w:tcW w:w="1262" w:type="dxa"/>
            <w:noWrap/>
            <w:hideMark/>
          </w:tcPr>
          <w:p w:rsidR="00C12E7A" w:rsidRPr="00C12E7A" w:rsidRDefault="00C12E7A" w:rsidP="00C12E7A">
            <w:pPr>
              <w:rPr>
                <w:b/>
                <w:sz w:val="36"/>
                <w:szCs w:val="36"/>
              </w:rPr>
            </w:pPr>
            <w:r w:rsidRPr="00C12E7A">
              <w:rPr>
                <w:b/>
                <w:sz w:val="36"/>
                <w:szCs w:val="36"/>
              </w:rPr>
              <w:t>65,79</w:t>
            </w:r>
          </w:p>
        </w:tc>
        <w:tc>
          <w:tcPr>
            <w:tcW w:w="1255" w:type="dxa"/>
            <w:noWrap/>
            <w:hideMark/>
          </w:tcPr>
          <w:p w:rsidR="00C12E7A" w:rsidRPr="00C12E7A" w:rsidRDefault="00C12E7A">
            <w:pPr>
              <w:rPr>
                <w:b/>
                <w:sz w:val="36"/>
                <w:szCs w:val="36"/>
              </w:rPr>
            </w:pPr>
            <w:r w:rsidRPr="00C12E7A">
              <w:rPr>
                <w:b/>
                <w:sz w:val="36"/>
                <w:szCs w:val="36"/>
              </w:rPr>
              <w:t>Призёр</w:t>
            </w:r>
          </w:p>
        </w:tc>
      </w:tr>
      <w:tr w:rsidR="00C12E7A" w:rsidRPr="00C12E7A" w:rsidTr="00C12E7A">
        <w:trPr>
          <w:trHeight w:val="285"/>
        </w:trPr>
        <w:tc>
          <w:tcPr>
            <w:tcW w:w="2997" w:type="dxa"/>
            <w:noWrap/>
            <w:hideMark/>
          </w:tcPr>
          <w:p w:rsidR="00C12E7A" w:rsidRPr="00C12E7A" w:rsidRDefault="00C12E7A">
            <w:pPr>
              <w:rPr>
                <w:b/>
                <w:sz w:val="36"/>
                <w:szCs w:val="36"/>
              </w:rPr>
            </w:pPr>
            <w:r w:rsidRPr="00C12E7A">
              <w:rPr>
                <w:b/>
                <w:sz w:val="36"/>
                <w:szCs w:val="36"/>
              </w:rPr>
              <w:t>Меньшикова Анастасия Дмитриевна</w:t>
            </w:r>
          </w:p>
        </w:tc>
        <w:tc>
          <w:tcPr>
            <w:tcW w:w="2492" w:type="dxa"/>
            <w:noWrap/>
            <w:hideMark/>
          </w:tcPr>
          <w:p w:rsidR="00C12E7A" w:rsidRPr="00C12E7A" w:rsidRDefault="009007ED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11А</w:t>
            </w:r>
          </w:p>
        </w:tc>
        <w:tc>
          <w:tcPr>
            <w:tcW w:w="1262" w:type="dxa"/>
            <w:noWrap/>
            <w:hideMark/>
          </w:tcPr>
          <w:p w:rsidR="00C12E7A" w:rsidRPr="00C12E7A" w:rsidRDefault="00C12E7A" w:rsidP="00C12E7A">
            <w:pPr>
              <w:rPr>
                <w:b/>
                <w:sz w:val="36"/>
                <w:szCs w:val="36"/>
              </w:rPr>
            </w:pPr>
            <w:r w:rsidRPr="00C12E7A">
              <w:rPr>
                <w:b/>
                <w:sz w:val="36"/>
                <w:szCs w:val="36"/>
              </w:rPr>
              <w:t>53,95</w:t>
            </w:r>
          </w:p>
        </w:tc>
        <w:tc>
          <w:tcPr>
            <w:tcW w:w="1255" w:type="dxa"/>
            <w:noWrap/>
            <w:hideMark/>
          </w:tcPr>
          <w:p w:rsidR="00C12E7A" w:rsidRPr="00C12E7A" w:rsidRDefault="00C12E7A">
            <w:pPr>
              <w:rPr>
                <w:b/>
                <w:sz w:val="36"/>
                <w:szCs w:val="36"/>
              </w:rPr>
            </w:pPr>
            <w:r w:rsidRPr="00C12E7A">
              <w:rPr>
                <w:b/>
                <w:sz w:val="36"/>
                <w:szCs w:val="36"/>
              </w:rPr>
              <w:t>Призёр</w:t>
            </w:r>
          </w:p>
        </w:tc>
      </w:tr>
    </w:tbl>
    <w:p w:rsidR="00C12E7A" w:rsidRDefault="00C12E7A">
      <w:pPr>
        <w:rPr>
          <w:b/>
          <w:sz w:val="36"/>
          <w:szCs w:val="36"/>
        </w:rPr>
      </w:pPr>
    </w:p>
    <w:p w:rsidR="001F7EEC" w:rsidRPr="001F7EEC" w:rsidRDefault="001F7EEC">
      <w:pPr>
        <w:rPr>
          <w:b/>
          <w:sz w:val="36"/>
          <w:szCs w:val="36"/>
        </w:rPr>
      </w:pPr>
    </w:p>
    <w:sectPr w:rsidR="001F7EEC" w:rsidRPr="001F7E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EEC"/>
    <w:rsid w:val="001F7EEC"/>
    <w:rsid w:val="00487656"/>
    <w:rsid w:val="009007ED"/>
    <w:rsid w:val="00C12E7A"/>
    <w:rsid w:val="00DF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A6D4C"/>
  <w15:chartTrackingRefBased/>
  <w15:docId w15:val="{9A43C8E3-13F7-48BE-AA93-5ED253E15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2E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5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2024-10-18T15:20:00Z</dcterms:created>
  <dcterms:modified xsi:type="dcterms:W3CDTF">2024-10-18T15:20:00Z</dcterms:modified>
</cp:coreProperties>
</file>